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0" w:rsidRPr="00085BAC" w:rsidRDefault="004337B0" w:rsidP="004337B0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337B0" w:rsidRPr="00571691" w:rsidRDefault="004337B0" w:rsidP="004337B0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СОВЕТСКОГО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337B0" w:rsidRPr="00571691" w:rsidRDefault="004337B0" w:rsidP="004337B0"/>
    <w:p w:rsidR="004337B0" w:rsidRPr="00D944D9" w:rsidRDefault="004337B0" w:rsidP="004337B0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4337B0" w:rsidRPr="00571691" w:rsidRDefault="004337B0" w:rsidP="004337B0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4337B0" w:rsidTr="00CA3079">
        <w:tc>
          <w:tcPr>
            <w:tcW w:w="3436" w:type="dxa"/>
            <w:hideMark/>
          </w:tcPr>
          <w:p w:rsidR="004337B0" w:rsidRDefault="001964C8" w:rsidP="002A118D">
            <w:pPr>
              <w:pStyle w:val="a8"/>
              <w:jc w:val="center"/>
            </w:pPr>
            <w:r>
              <w:t>2</w:t>
            </w:r>
            <w:r w:rsidR="00BE18D8">
              <w:t>3</w:t>
            </w:r>
            <w:r w:rsidR="00C26331">
              <w:t xml:space="preserve"> ию</w:t>
            </w:r>
            <w:r w:rsidR="002A118D">
              <w:t>л</w:t>
            </w:r>
            <w:r w:rsidR="00C26331">
              <w:t>я</w:t>
            </w:r>
            <w:r w:rsidR="004337B0">
              <w:t xml:space="preserve"> 2021 года</w:t>
            </w:r>
          </w:p>
        </w:tc>
        <w:tc>
          <w:tcPr>
            <w:tcW w:w="3107" w:type="dxa"/>
          </w:tcPr>
          <w:p w:rsidR="004337B0" w:rsidRDefault="004337B0" w:rsidP="00CA3079"/>
        </w:tc>
        <w:tc>
          <w:tcPr>
            <w:tcW w:w="3368" w:type="dxa"/>
            <w:hideMark/>
          </w:tcPr>
          <w:p w:rsidR="004337B0" w:rsidRDefault="004337B0" w:rsidP="001964C8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964C8">
              <w:rPr>
                <w:lang w:eastAsia="en-US"/>
              </w:rPr>
              <w:t>11/72</w:t>
            </w:r>
            <w:r>
              <w:rPr>
                <w:lang w:eastAsia="en-US"/>
              </w:rPr>
              <w:t>-5</w:t>
            </w:r>
          </w:p>
        </w:tc>
      </w:tr>
    </w:tbl>
    <w:p w:rsidR="004337B0" w:rsidRDefault="004337B0" w:rsidP="004337B0">
      <w:pPr>
        <w:spacing w:before="240"/>
        <w:jc w:val="center"/>
      </w:pPr>
      <w:r>
        <w:t>п.Кшенский</w:t>
      </w:r>
    </w:p>
    <w:p w:rsidR="00F267F7" w:rsidRDefault="00F267F7" w:rsidP="00F267F7"/>
    <w:p w:rsidR="001964C8" w:rsidRPr="009C3384" w:rsidRDefault="001964C8" w:rsidP="001964C8">
      <w:pPr>
        <w:tabs>
          <w:tab w:val="left" w:pos="360"/>
        </w:tabs>
        <w:jc w:val="center"/>
        <w:rPr>
          <w:b/>
          <w:sz w:val="26"/>
          <w:szCs w:val="26"/>
        </w:rPr>
      </w:pPr>
      <w:r w:rsidRPr="009C3384">
        <w:rPr>
          <w:b/>
          <w:sz w:val="26"/>
          <w:szCs w:val="26"/>
        </w:rPr>
        <w:t>О регистрации кандидата в депутаты Курской областной Думы седьмого созыва, выдвинутого Курским региональным отделением Всероссийской политической партии «ЕДИНАЯ РОССИЯ» по одномандатному избирательному округу № 11, Лазаренко Виктора Анатольевича</w:t>
      </w:r>
    </w:p>
    <w:p w:rsidR="001964C8" w:rsidRPr="001964C8" w:rsidRDefault="001964C8" w:rsidP="001964C8">
      <w:pPr>
        <w:jc w:val="center"/>
        <w:rPr>
          <w:sz w:val="28"/>
          <w:szCs w:val="28"/>
        </w:rPr>
      </w:pPr>
    </w:p>
    <w:p w:rsidR="001964C8" w:rsidRPr="009C3384" w:rsidRDefault="001964C8" w:rsidP="001964C8">
      <w:pPr>
        <w:pStyle w:val="240"/>
        <w:widowControl/>
        <w:tabs>
          <w:tab w:val="left" w:pos="360"/>
        </w:tabs>
        <w:spacing w:line="240" w:lineRule="auto"/>
        <w:rPr>
          <w:sz w:val="26"/>
          <w:szCs w:val="26"/>
        </w:rPr>
      </w:pPr>
      <w:r w:rsidRPr="009C3384">
        <w:rPr>
          <w:sz w:val="26"/>
          <w:szCs w:val="26"/>
        </w:rPr>
        <w:t>Проверив соответствие порядка выдвижения Курским региональным отделением Всероссийской политической партии «ЕДИНАЯ РОССИЯ» Лазаренко Виктора Анатольевича кандидатом в депутаты Курской областной Думы седьмого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указанного Закона Курской области, в соответствии с решением Избирательной комиссии Курской области от  8 июня 2021 года № 125/1212-6 «О возложении полномочий окружных избирательных комиссий по выборам депутатов Курской областной Думы седьмого созыва по  одномандатным избирательным округам на территориальные избирательные комиссии Курской области», территориальная избирательная комиссия Советского района Курской области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 11  РЕШИЛА:</w:t>
      </w:r>
    </w:p>
    <w:p w:rsidR="001964C8" w:rsidRPr="009C3384" w:rsidRDefault="001964C8" w:rsidP="001964C8">
      <w:pPr>
        <w:pStyle w:val="ac"/>
        <w:spacing w:after="0"/>
        <w:ind w:firstLine="709"/>
        <w:jc w:val="both"/>
        <w:rPr>
          <w:sz w:val="26"/>
          <w:szCs w:val="26"/>
        </w:rPr>
      </w:pPr>
      <w:r w:rsidRPr="009C3384">
        <w:rPr>
          <w:sz w:val="26"/>
          <w:szCs w:val="26"/>
        </w:rPr>
        <w:t xml:space="preserve">1. Зарегистрировать Лазаренко Виктора Анатольевича, 1956 года рождения, </w:t>
      </w:r>
      <w:r w:rsidR="00277E2F">
        <w:rPr>
          <w:sz w:val="26"/>
          <w:szCs w:val="26"/>
        </w:rPr>
        <w:t xml:space="preserve">место рождения – город Сумы, </w:t>
      </w:r>
      <w:r w:rsidR="00277E2F" w:rsidRPr="009C3384">
        <w:rPr>
          <w:sz w:val="26"/>
          <w:szCs w:val="26"/>
        </w:rPr>
        <w:t xml:space="preserve">проживающего по адресу:  </w:t>
      </w:r>
      <w:r w:rsidR="00277E2F">
        <w:rPr>
          <w:sz w:val="26"/>
          <w:szCs w:val="26"/>
        </w:rPr>
        <w:t xml:space="preserve">Курская  область, </w:t>
      </w:r>
      <w:r w:rsidR="00277E2F" w:rsidRPr="009C3384">
        <w:rPr>
          <w:sz w:val="26"/>
          <w:szCs w:val="26"/>
        </w:rPr>
        <w:t>город Курск</w:t>
      </w:r>
      <w:r w:rsidR="00277E2F">
        <w:rPr>
          <w:sz w:val="26"/>
          <w:szCs w:val="26"/>
        </w:rPr>
        <w:t xml:space="preserve">, </w:t>
      </w:r>
      <w:r w:rsidR="00277E2F" w:rsidRPr="009C3384">
        <w:rPr>
          <w:sz w:val="26"/>
          <w:szCs w:val="26"/>
        </w:rPr>
        <w:t xml:space="preserve"> </w:t>
      </w:r>
      <w:r w:rsidR="00277E2F">
        <w:rPr>
          <w:sz w:val="26"/>
          <w:szCs w:val="26"/>
        </w:rPr>
        <w:t xml:space="preserve">образование – магистратура, </w:t>
      </w:r>
      <w:r w:rsidRPr="009C3384">
        <w:rPr>
          <w:sz w:val="26"/>
          <w:szCs w:val="26"/>
        </w:rPr>
        <w:t xml:space="preserve">работающего ректором </w:t>
      </w:r>
      <w:r w:rsidRPr="009C3384">
        <w:rPr>
          <w:rFonts w:eastAsia="Calibri"/>
          <w:sz w:val="26"/>
          <w:szCs w:val="26"/>
        </w:rPr>
        <w:t>Федерального государственного бюджетного образовательного учреждения высшего образования "Курский государственный медицинский университет" Министерства здравоохранения Российской Федерации</w:t>
      </w:r>
      <w:r w:rsidRPr="009C3384">
        <w:rPr>
          <w:sz w:val="26"/>
          <w:szCs w:val="26"/>
        </w:rPr>
        <w:t>,  выдвинутого Курским региональным отделением Всероссийской политической партии «ЕДИНАЯ РОССИЯ»  кандидатом в депутаты Курской областной Думы седьмого созыва, на основании решения Курского регионального отделения Всероссийской политической партии «ЕДИНАЯ РОССИЯ» о выдвижении кандидата, 23 июля 20</w:t>
      </w:r>
      <w:r w:rsidR="00277E2F">
        <w:rPr>
          <w:sz w:val="26"/>
          <w:szCs w:val="26"/>
        </w:rPr>
        <w:t>2</w:t>
      </w:r>
      <w:r w:rsidRPr="009C3384">
        <w:rPr>
          <w:sz w:val="26"/>
          <w:szCs w:val="26"/>
        </w:rPr>
        <w:t xml:space="preserve">1 года в 16 часов </w:t>
      </w:r>
      <w:r w:rsidR="00277E2F">
        <w:rPr>
          <w:sz w:val="26"/>
          <w:szCs w:val="26"/>
        </w:rPr>
        <w:t>25</w:t>
      </w:r>
      <w:r w:rsidRPr="009C3384">
        <w:rPr>
          <w:sz w:val="26"/>
          <w:szCs w:val="26"/>
        </w:rPr>
        <w:t xml:space="preserve"> минут.</w:t>
      </w:r>
    </w:p>
    <w:p w:rsidR="001964C8" w:rsidRPr="009C3384" w:rsidRDefault="001964C8" w:rsidP="001964C8">
      <w:pPr>
        <w:pStyle w:val="ac"/>
        <w:spacing w:after="0"/>
        <w:ind w:firstLine="709"/>
        <w:jc w:val="both"/>
        <w:rPr>
          <w:sz w:val="26"/>
          <w:szCs w:val="26"/>
        </w:rPr>
      </w:pPr>
      <w:r w:rsidRPr="009C3384">
        <w:rPr>
          <w:sz w:val="26"/>
          <w:szCs w:val="26"/>
        </w:rPr>
        <w:t>2. Выдать Лазаренко Виктору Анатольевичу удостоверение о регистрации установленного образца.</w:t>
      </w:r>
    </w:p>
    <w:p w:rsidR="007F30C4" w:rsidRPr="009C3384" w:rsidRDefault="007F30C4" w:rsidP="001964C8">
      <w:pPr>
        <w:ind w:firstLine="709"/>
        <w:jc w:val="both"/>
        <w:rPr>
          <w:sz w:val="26"/>
          <w:szCs w:val="26"/>
        </w:rPr>
      </w:pPr>
    </w:p>
    <w:p w:rsidR="00BD3CC9" w:rsidRPr="009C3384" w:rsidRDefault="00BD3CC9" w:rsidP="00BD3CC9">
      <w:pPr>
        <w:jc w:val="both"/>
        <w:rPr>
          <w:sz w:val="26"/>
          <w:szCs w:val="26"/>
        </w:rPr>
      </w:pPr>
      <w:r w:rsidRPr="009C3384">
        <w:rPr>
          <w:sz w:val="26"/>
          <w:szCs w:val="26"/>
        </w:rPr>
        <w:t xml:space="preserve">Председатель территориальной </w:t>
      </w:r>
    </w:p>
    <w:p w:rsidR="00BD3CC9" w:rsidRPr="009C3384" w:rsidRDefault="00BD3CC9" w:rsidP="00BD3CC9">
      <w:pPr>
        <w:jc w:val="both"/>
        <w:rPr>
          <w:sz w:val="26"/>
          <w:szCs w:val="26"/>
        </w:rPr>
      </w:pPr>
      <w:r w:rsidRPr="009C3384">
        <w:rPr>
          <w:sz w:val="26"/>
          <w:szCs w:val="26"/>
        </w:rPr>
        <w:t>избирательной комиссии</w:t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  <w:t xml:space="preserve">                        И.Я. Булгакова</w:t>
      </w:r>
    </w:p>
    <w:p w:rsidR="00BD3CC9" w:rsidRPr="009C3384" w:rsidRDefault="00BD3CC9" w:rsidP="00BD3CC9">
      <w:pPr>
        <w:jc w:val="both"/>
        <w:rPr>
          <w:sz w:val="26"/>
          <w:szCs w:val="26"/>
        </w:rPr>
      </w:pPr>
    </w:p>
    <w:p w:rsidR="00BD3CC9" w:rsidRPr="009C3384" w:rsidRDefault="00BD3CC9" w:rsidP="00BD3CC9">
      <w:pPr>
        <w:jc w:val="both"/>
        <w:rPr>
          <w:sz w:val="26"/>
          <w:szCs w:val="26"/>
        </w:rPr>
      </w:pPr>
      <w:r w:rsidRPr="009C3384">
        <w:rPr>
          <w:sz w:val="26"/>
          <w:szCs w:val="26"/>
        </w:rPr>
        <w:t>Секретарь территориальной</w:t>
      </w:r>
    </w:p>
    <w:p w:rsidR="00333FE0" w:rsidRDefault="00BD3CC9" w:rsidP="00277E2F">
      <w:pPr>
        <w:jc w:val="both"/>
      </w:pPr>
      <w:r w:rsidRPr="009C3384">
        <w:rPr>
          <w:sz w:val="26"/>
          <w:szCs w:val="26"/>
        </w:rPr>
        <w:t>избирательной комиссии</w:t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</w:r>
      <w:r w:rsidRPr="009C3384">
        <w:rPr>
          <w:sz w:val="26"/>
          <w:szCs w:val="26"/>
        </w:rPr>
        <w:tab/>
        <w:t xml:space="preserve">                        Л.И.Терских</w:t>
      </w:r>
    </w:p>
    <w:sectPr w:rsidR="00333FE0" w:rsidSect="002D43CF">
      <w:pgSz w:w="11906" w:h="16838" w:code="9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4329"/>
    <w:multiLevelType w:val="hybridMultilevel"/>
    <w:tmpl w:val="A98609B4"/>
    <w:lvl w:ilvl="0" w:tplc="8D94F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67F7"/>
    <w:rsid w:val="00133781"/>
    <w:rsid w:val="0018332E"/>
    <w:rsid w:val="001964C8"/>
    <w:rsid w:val="001E08C8"/>
    <w:rsid w:val="002525FF"/>
    <w:rsid w:val="0027266E"/>
    <w:rsid w:val="00273D24"/>
    <w:rsid w:val="00277E2F"/>
    <w:rsid w:val="002A118D"/>
    <w:rsid w:val="002D43CF"/>
    <w:rsid w:val="002D52D3"/>
    <w:rsid w:val="003A128B"/>
    <w:rsid w:val="00417296"/>
    <w:rsid w:val="004337B0"/>
    <w:rsid w:val="00436FC4"/>
    <w:rsid w:val="00481C4B"/>
    <w:rsid w:val="00483F24"/>
    <w:rsid w:val="004B6503"/>
    <w:rsid w:val="004E73A4"/>
    <w:rsid w:val="0059069B"/>
    <w:rsid w:val="005B51ED"/>
    <w:rsid w:val="005B56A3"/>
    <w:rsid w:val="005C6E39"/>
    <w:rsid w:val="005F230D"/>
    <w:rsid w:val="005F5948"/>
    <w:rsid w:val="006325B0"/>
    <w:rsid w:val="00635CA3"/>
    <w:rsid w:val="00652D28"/>
    <w:rsid w:val="007025A0"/>
    <w:rsid w:val="007A7465"/>
    <w:rsid w:val="007B4D1B"/>
    <w:rsid w:val="007F30C4"/>
    <w:rsid w:val="007F5F96"/>
    <w:rsid w:val="00822C4D"/>
    <w:rsid w:val="008264FF"/>
    <w:rsid w:val="008906F5"/>
    <w:rsid w:val="008A54DC"/>
    <w:rsid w:val="008A6AED"/>
    <w:rsid w:val="0091220D"/>
    <w:rsid w:val="009431A9"/>
    <w:rsid w:val="009B4BF3"/>
    <w:rsid w:val="009C3384"/>
    <w:rsid w:val="00A0485D"/>
    <w:rsid w:val="00A216D2"/>
    <w:rsid w:val="00A33453"/>
    <w:rsid w:val="00AB4FAC"/>
    <w:rsid w:val="00AF1A05"/>
    <w:rsid w:val="00B90E6C"/>
    <w:rsid w:val="00BA5B68"/>
    <w:rsid w:val="00BD3CC9"/>
    <w:rsid w:val="00BE18D8"/>
    <w:rsid w:val="00BF247C"/>
    <w:rsid w:val="00C26331"/>
    <w:rsid w:val="00C35863"/>
    <w:rsid w:val="00C67A2E"/>
    <w:rsid w:val="00C76A49"/>
    <w:rsid w:val="00C97ABE"/>
    <w:rsid w:val="00CD01EF"/>
    <w:rsid w:val="00CF04D9"/>
    <w:rsid w:val="00E04C16"/>
    <w:rsid w:val="00E47320"/>
    <w:rsid w:val="00EB0A77"/>
    <w:rsid w:val="00ED5AD8"/>
    <w:rsid w:val="00F267F7"/>
    <w:rsid w:val="00F5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7B0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337B0"/>
    <w:pPr>
      <w:keepNext/>
      <w:jc w:val="center"/>
      <w:outlineLvl w:val="1"/>
    </w:pPr>
    <w:rPr>
      <w:b/>
      <w:bCs/>
      <w:sz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67F7"/>
    <w:pPr>
      <w:ind w:left="720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67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F267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2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267F7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337B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37B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7">
    <w:name w:val="caption"/>
    <w:basedOn w:val="a"/>
    <w:next w:val="a"/>
    <w:qFormat/>
    <w:rsid w:val="004337B0"/>
    <w:rPr>
      <w:szCs w:val="20"/>
    </w:rPr>
  </w:style>
  <w:style w:type="paragraph" w:customStyle="1" w:styleId="a8">
    <w:name w:val="Рабочий"/>
    <w:basedOn w:val="a"/>
    <w:rsid w:val="004337B0"/>
    <w:rPr>
      <w:sz w:val="28"/>
      <w:szCs w:val="20"/>
    </w:rPr>
  </w:style>
  <w:style w:type="paragraph" w:customStyle="1" w:styleId="22">
    <w:name w:val="Основной текст 22"/>
    <w:basedOn w:val="a"/>
    <w:rsid w:val="00C2633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9">
    <w:name w:val="Обычный.Название подразделения"/>
    <w:rsid w:val="00C263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C26331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C2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C263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2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rsid w:val="00F51691"/>
    <w:pPr>
      <w:ind w:left="480" w:right="4402"/>
    </w:pPr>
    <w:rPr>
      <w:b/>
      <w:bCs/>
      <w:sz w:val="28"/>
    </w:rPr>
  </w:style>
  <w:style w:type="paragraph" w:customStyle="1" w:styleId="ConsNormal">
    <w:name w:val="ConsNormal"/>
    <w:rsid w:val="00F516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5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169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F516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12">
    <w:name w:val="Обычный1"/>
    <w:rsid w:val="00F51691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964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1964C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40">
    <w:name w:val="Основной текст 24"/>
    <w:basedOn w:val="a"/>
    <w:rsid w:val="001964C8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8</cp:revision>
  <cp:lastPrinted>2021-07-13T15:15:00Z</cp:lastPrinted>
  <dcterms:created xsi:type="dcterms:W3CDTF">2021-07-23T08:42:00Z</dcterms:created>
  <dcterms:modified xsi:type="dcterms:W3CDTF">2021-07-23T13:37:00Z</dcterms:modified>
</cp:coreProperties>
</file>